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D965" w14:textId="2983B248" w:rsidR="00923824" w:rsidRPr="00923824" w:rsidRDefault="00923824" w:rsidP="00923824">
      <w:pPr>
        <w:pStyle w:val="Ingenmellomrom"/>
        <w:rPr>
          <w:sz w:val="44"/>
          <w:szCs w:val="44"/>
        </w:rPr>
      </w:pPr>
      <w:r>
        <w:t xml:space="preserve">                                  </w:t>
      </w:r>
      <w:r w:rsidRPr="00923824">
        <w:rPr>
          <w:sz w:val="44"/>
          <w:szCs w:val="44"/>
        </w:rPr>
        <w:t>TANGEN BORKS PONNILANDSLEIR</w:t>
      </w:r>
    </w:p>
    <w:p w14:paraId="174D2E91" w14:textId="77777777" w:rsidR="00923824" w:rsidRDefault="00923824"/>
    <w:p w14:paraId="0CE59761" w14:textId="0B454C67" w:rsidR="00000000" w:rsidRDefault="00923824">
      <w:r>
        <w:t xml:space="preserve">                  </w:t>
      </w:r>
      <w:r>
        <w:rPr>
          <w:noProof/>
        </w:rPr>
        <w:drawing>
          <wp:inline distT="0" distB="0" distL="0" distR="0" wp14:anchorId="44E60557" wp14:editId="6E1C7910">
            <wp:extent cx="4591050" cy="3058170"/>
            <wp:effectExtent l="0" t="0" r="0" b="8890"/>
            <wp:docPr id="114036568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090" cy="306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B7B5C" w14:textId="77777777" w:rsidR="00923824" w:rsidRPr="00923824" w:rsidRDefault="00923824" w:rsidP="00923824"/>
    <w:p w14:paraId="0D87A108" w14:textId="009676CD" w:rsidR="00923824" w:rsidRDefault="00923824" w:rsidP="00923824">
      <w:r>
        <w:t xml:space="preserve">Vi gleder oss masse til å ta dere imot på Sørlandet til selveste Tangen Borks ponnilandsleir 21-23 juni. Vi er i full gang med planlegging og info og påmelding kommer ved et senere tidspunkt. Men vi ønsker å informere ponnifolket om de nærliggende soveplassene da vi ser at det er en del fulle hotell </w:t>
      </w:r>
      <w:proofErr w:type="spellStart"/>
      <w:r>
        <w:t>pga</w:t>
      </w:r>
      <w:proofErr w:type="spellEnd"/>
      <w:r>
        <w:t xml:space="preserve"> </w:t>
      </w:r>
      <w:r w:rsidR="00D6103E">
        <w:t>sommer på Sørlandet</w:t>
      </w:r>
      <w:r w:rsidR="00D6103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BFE7CC" w14:textId="2802FA17" w:rsidR="00923824" w:rsidRPr="00923824" w:rsidRDefault="00923824" w:rsidP="00923824">
      <w:pPr>
        <w:rPr>
          <w:b/>
          <w:bCs/>
        </w:rPr>
      </w:pPr>
      <w:r w:rsidRPr="00923824">
        <w:rPr>
          <w:b/>
          <w:bCs/>
        </w:rPr>
        <w:t xml:space="preserve">Dette er nærliggende overnattingssteder: </w:t>
      </w:r>
    </w:p>
    <w:p w14:paraId="79A12A57" w14:textId="5509BADF" w:rsidR="00923824" w:rsidRDefault="00923824" w:rsidP="00923824">
      <w:r>
        <w:t>Dyreparken Hotell</w:t>
      </w:r>
    </w:p>
    <w:p w14:paraId="15AC90F8" w14:textId="29CBA432" w:rsidR="00923824" w:rsidRDefault="00923824" w:rsidP="00923824">
      <w:r>
        <w:t>Hamresanden Camping</w:t>
      </w:r>
    </w:p>
    <w:p w14:paraId="78652E78" w14:textId="5D137986" w:rsidR="00923824" w:rsidRDefault="00923824" w:rsidP="00923824">
      <w:r>
        <w:t xml:space="preserve">Motell </w:t>
      </w:r>
      <w:r w:rsidR="00D6103E">
        <w:t>Sørlandet</w:t>
      </w:r>
    </w:p>
    <w:p w14:paraId="10F5190D" w14:textId="181813D0" w:rsidR="00D6103E" w:rsidRDefault="00D6103E" w:rsidP="00923824">
      <w:r>
        <w:t>Scandic Sørlandet</w:t>
      </w:r>
    </w:p>
    <w:p w14:paraId="5E4D14F3" w14:textId="010A67A9" w:rsidR="00D6103E" w:rsidRDefault="00D6103E" w:rsidP="00923824">
      <w:r>
        <w:t>Ellers er det Kristiansand sentrum eller Lillesand/Grimstad som er litt lengre unna. Ved telt/bobil på stedet ta kontakt med Marion Ekhaugen.</w:t>
      </w:r>
    </w:p>
    <w:p w14:paraId="735D9D99" w14:textId="356B8249" w:rsidR="00D6103E" w:rsidRDefault="00D6103E" w:rsidP="00923824">
      <w:r>
        <w:t>Vi gleder oss til å se dere alle sammen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E89E513" w14:textId="77777777" w:rsidR="00923824" w:rsidRPr="00923824" w:rsidRDefault="00923824" w:rsidP="00923824">
      <w:pPr>
        <w:ind w:firstLine="708"/>
      </w:pPr>
    </w:p>
    <w:sectPr w:rsidR="00923824" w:rsidRPr="0092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59D2" w14:textId="77777777" w:rsidR="00D10B34" w:rsidRDefault="00D10B34" w:rsidP="00923824">
      <w:pPr>
        <w:spacing w:after="0" w:line="240" w:lineRule="auto"/>
      </w:pPr>
      <w:r>
        <w:separator/>
      </w:r>
    </w:p>
  </w:endnote>
  <w:endnote w:type="continuationSeparator" w:id="0">
    <w:p w14:paraId="1BF624EC" w14:textId="77777777" w:rsidR="00D10B34" w:rsidRDefault="00D10B34" w:rsidP="0092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DF90" w14:textId="77777777" w:rsidR="00D10B34" w:rsidRDefault="00D10B34" w:rsidP="00923824">
      <w:pPr>
        <w:spacing w:after="0" w:line="240" w:lineRule="auto"/>
      </w:pPr>
      <w:r>
        <w:separator/>
      </w:r>
    </w:p>
  </w:footnote>
  <w:footnote w:type="continuationSeparator" w:id="0">
    <w:p w14:paraId="1A6D09E9" w14:textId="77777777" w:rsidR="00D10B34" w:rsidRDefault="00D10B34" w:rsidP="00923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4"/>
    <w:rsid w:val="00192763"/>
    <w:rsid w:val="00923824"/>
    <w:rsid w:val="009E3360"/>
    <w:rsid w:val="00C72AC3"/>
    <w:rsid w:val="00D10B34"/>
    <w:rsid w:val="00D6103E"/>
    <w:rsid w:val="00D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8679"/>
  <w15:chartTrackingRefBased/>
  <w15:docId w15:val="{15124222-45E6-444F-9D03-3F228AB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2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3824"/>
  </w:style>
  <w:style w:type="paragraph" w:styleId="Bunntekst">
    <w:name w:val="footer"/>
    <w:basedOn w:val="Normal"/>
    <w:link w:val="BunntekstTegn"/>
    <w:uiPriority w:val="99"/>
    <w:unhideWhenUsed/>
    <w:rsid w:val="0092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3824"/>
  </w:style>
  <w:style w:type="paragraph" w:styleId="Ingenmellomrom">
    <w:name w:val="No Spacing"/>
    <w:uiPriority w:val="1"/>
    <w:qFormat/>
    <w:rsid w:val="00923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 Topland Vereide</dc:creator>
  <cp:keywords/>
  <dc:description/>
  <cp:lastModifiedBy>Jeanett Topland Vereide</cp:lastModifiedBy>
  <cp:revision>1</cp:revision>
  <dcterms:created xsi:type="dcterms:W3CDTF">2024-01-24T09:34:00Z</dcterms:created>
  <dcterms:modified xsi:type="dcterms:W3CDTF">2024-01-24T09:54:00Z</dcterms:modified>
</cp:coreProperties>
</file>